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B8A" w:rsidRDefault="00DB3D0C" w:rsidP="00C763A4">
      <w:pPr>
        <w:jc w:val="both"/>
        <w:rPr>
          <w:rFonts w:ascii="Times New Roman" w:hAnsi="Times New Roman" w:cs="Times New Roman"/>
          <w:sz w:val="32"/>
          <w:szCs w:val="32"/>
        </w:rPr>
      </w:pPr>
      <w:r w:rsidRPr="00DB3D0C">
        <w:rPr>
          <w:rFonts w:ascii="Times New Roman" w:hAnsi="Times New Roman" w:cs="Times New Roman"/>
          <w:sz w:val="32"/>
          <w:szCs w:val="32"/>
        </w:rPr>
        <w:t xml:space="preserve">Организации, осуществляющие транспортировку в морг с мест обнаружения или происшествия умерших для производства судебно-медицинской экспертизы (исследования) и </w:t>
      </w:r>
      <w:proofErr w:type="spellStart"/>
      <w:proofErr w:type="gramStart"/>
      <w:r w:rsidRPr="00DB3D0C">
        <w:rPr>
          <w:rFonts w:ascii="Times New Roman" w:hAnsi="Times New Roman" w:cs="Times New Roman"/>
          <w:sz w:val="32"/>
          <w:szCs w:val="32"/>
        </w:rPr>
        <w:t>патолого-анатомического</w:t>
      </w:r>
      <w:proofErr w:type="spellEnd"/>
      <w:proofErr w:type="gramEnd"/>
      <w:r w:rsidRPr="00DB3D0C">
        <w:rPr>
          <w:rFonts w:ascii="Times New Roman" w:hAnsi="Times New Roman" w:cs="Times New Roman"/>
          <w:sz w:val="32"/>
          <w:szCs w:val="32"/>
        </w:rPr>
        <w:t xml:space="preserve"> вскрытия:</w:t>
      </w:r>
    </w:p>
    <w:p w:rsidR="00DB3D0C" w:rsidRPr="00C763A4" w:rsidRDefault="00DB3D0C" w:rsidP="00C763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C763A4">
        <w:rPr>
          <w:rFonts w:ascii="Times New Roman" w:hAnsi="Times New Roman" w:cs="Times New Roman"/>
          <w:b/>
          <w:sz w:val="32"/>
          <w:szCs w:val="32"/>
        </w:rPr>
        <w:t>Общество с ограниченной ответственностью «Единая Ритуальная служба»</w:t>
      </w:r>
      <w:r w:rsidR="00C763A4" w:rsidRPr="00C763A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763A4" w:rsidRPr="00C763A4">
        <w:rPr>
          <w:rFonts w:ascii="Times New Roman" w:hAnsi="Times New Roman" w:cs="Times New Roman"/>
          <w:sz w:val="32"/>
          <w:szCs w:val="32"/>
        </w:rPr>
        <w:t xml:space="preserve">(транспортировка на территории сельских поселений </w:t>
      </w:r>
      <w:proofErr w:type="spellStart"/>
      <w:r w:rsidR="00C763A4" w:rsidRPr="00C763A4">
        <w:rPr>
          <w:rFonts w:ascii="Times New Roman" w:hAnsi="Times New Roman" w:cs="Times New Roman"/>
          <w:sz w:val="32"/>
          <w:szCs w:val="32"/>
        </w:rPr>
        <w:t>Ашитковское</w:t>
      </w:r>
      <w:proofErr w:type="spellEnd"/>
      <w:r w:rsidR="00C763A4" w:rsidRPr="00C763A4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C763A4" w:rsidRPr="00C763A4">
        <w:rPr>
          <w:rFonts w:ascii="Times New Roman" w:hAnsi="Times New Roman" w:cs="Times New Roman"/>
          <w:sz w:val="32"/>
          <w:szCs w:val="32"/>
        </w:rPr>
        <w:t>Фединское</w:t>
      </w:r>
      <w:proofErr w:type="spellEnd"/>
      <w:r w:rsidR="00C763A4" w:rsidRPr="00C763A4">
        <w:rPr>
          <w:rFonts w:ascii="Times New Roman" w:hAnsi="Times New Roman" w:cs="Times New Roman"/>
          <w:sz w:val="32"/>
          <w:szCs w:val="32"/>
        </w:rPr>
        <w:t xml:space="preserve"> и городского поселения </w:t>
      </w:r>
      <w:proofErr w:type="spellStart"/>
      <w:r w:rsidR="00C763A4" w:rsidRPr="00C763A4">
        <w:rPr>
          <w:rFonts w:ascii="Times New Roman" w:hAnsi="Times New Roman" w:cs="Times New Roman"/>
          <w:sz w:val="32"/>
          <w:szCs w:val="32"/>
        </w:rPr>
        <w:t>Белоозерский</w:t>
      </w:r>
      <w:proofErr w:type="spellEnd"/>
      <w:r w:rsidR="00C763A4" w:rsidRPr="00C763A4">
        <w:rPr>
          <w:rFonts w:ascii="Times New Roman" w:hAnsi="Times New Roman" w:cs="Times New Roman"/>
          <w:sz w:val="32"/>
          <w:szCs w:val="32"/>
        </w:rPr>
        <w:t>)</w:t>
      </w:r>
    </w:p>
    <w:p w:rsidR="00DB3D0C" w:rsidRPr="00DB3D0C" w:rsidRDefault="00DB3D0C" w:rsidP="00C763A4">
      <w:pPr>
        <w:pStyle w:val="a4"/>
        <w:jc w:val="both"/>
        <w:rPr>
          <w:rFonts w:ascii="Times New Roman" w:hAnsi="Times New Roman" w:cs="Times New Roman"/>
          <w:sz w:val="32"/>
          <w:szCs w:val="32"/>
        </w:rPr>
      </w:pPr>
      <w:r w:rsidRPr="00C763A4">
        <w:rPr>
          <w:rFonts w:ascii="Times New Roman" w:hAnsi="Times New Roman" w:cs="Times New Roman"/>
          <w:b/>
          <w:sz w:val="32"/>
          <w:szCs w:val="32"/>
        </w:rPr>
        <w:t>Адрес</w:t>
      </w:r>
      <w:r w:rsidRPr="00DB3D0C">
        <w:rPr>
          <w:rFonts w:ascii="Times New Roman" w:hAnsi="Times New Roman" w:cs="Times New Roman"/>
          <w:sz w:val="32"/>
          <w:szCs w:val="32"/>
        </w:rPr>
        <w:t xml:space="preserve">: 140207, Московская область, Воскресенский район, с. </w:t>
      </w:r>
      <w:proofErr w:type="spellStart"/>
      <w:r w:rsidRPr="00DB3D0C">
        <w:rPr>
          <w:rFonts w:ascii="Times New Roman" w:hAnsi="Times New Roman" w:cs="Times New Roman"/>
          <w:sz w:val="32"/>
          <w:szCs w:val="32"/>
        </w:rPr>
        <w:t>Новлянское</w:t>
      </w:r>
      <w:proofErr w:type="spellEnd"/>
      <w:r w:rsidRPr="00DB3D0C">
        <w:rPr>
          <w:rFonts w:ascii="Times New Roman" w:hAnsi="Times New Roman" w:cs="Times New Roman"/>
          <w:sz w:val="32"/>
          <w:szCs w:val="32"/>
        </w:rPr>
        <w:t>, ул. Сельская, д. 10/2</w:t>
      </w:r>
    </w:p>
    <w:p w:rsidR="00DB3D0C" w:rsidRDefault="00DB3D0C" w:rsidP="00C763A4">
      <w:pPr>
        <w:pStyle w:val="a4"/>
        <w:jc w:val="both"/>
        <w:rPr>
          <w:rFonts w:ascii="Times New Roman" w:hAnsi="Times New Roman" w:cs="Times New Roman"/>
          <w:sz w:val="32"/>
          <w:szCs w:val="32"/>
        </w:rPr>
      </w:pPr>
      <w:r w:rsidRPr="00C763A4">
        <w:rPr>
          <w:rFonts w:ascii="Times New Roman" w:hAnsi="Times New Roman" w:cs="Times New Roman"/>
          <w:b/>
          <w:sz w:val="32"/>
          <w:szCs w:val="32"/>
        </w:rPr>
        <w:t>Контактный телефон</w:t>
      </w:r>
      <w:r>
        <w:rPr>
          <w:rFonts w:ascii="Times New Roman" w:hAnsi="Times New Roman" w:cs="Times New Roman"/>
          <w:sz w:val="32"/>
          <w:szCs w:val="32"/>
        </w:rPr>
        <w:t>: 8(496)44 2-00-40</w:t>
      </w:r>
    </w:p>
    <w:p w:rsidR="00DB3D0C" w:rsidRPr="00C763A4" w:rsidRDefault="00DB3D0C" w:rsidP="00C763A4">
      <w:pPr>
        <w:pStyle w:val="a4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C763A4">
        <w:rPr>
          <w:rFonts w:ascii="Times New Roman" w:hAnsi="Times New Roman" w:cs="Times New Roman"/>
          <w:b/>
          <w:sz w:val="32"/>
          <w:szCs w:val="32"/>
        </w:rPr>
        <w:t>Адрес электронной почты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hyperlink r:id="rId5" w:history="1">
        <w:r w:rsidRPr="006042A2">
          <w:rPr>
            <w:rStyle w:val="a5"/>
            <w:rFonts w:ascii="Times New Roman" w:hAnsi="Times New Roman" w:cs="Times New Roman"/>
            <w:color w:val="000000" w:themeColor="text1"/>
            <w:sz w:val="32"/>
            <w:szCs w:val="32"/>
          </w:rPr>
          <w:t>6833368</w:t>
        </w:r>
        <w:r w:rsidRPr="00C763A4">
          <w:rPr>
            <w:rStyle w:val="a5"/>
            <w:rFonts w:ascii="Times New Roman" w:hAnsi="Times New Roman" w:cs="Times New Roman"/>
            <w:color w:val="000000" w:themeColor="text1"/>
            <w:sz w:val="32"/>
            <w:szCs w:val="32"/>
          </w:rPr>
          <w:t>@</w:t>
        </w:r>
        <w:r w:rsidRPr="006042A2">
          <w:rPr>
            <w:rStyle w:val="a5"/>
            <w:rFonts w:ascii="Times New Roman" w:hAnsi="Times New Roman" w:cs="Times New Roman"/>
            <w:color w:val="000000" w:themeColor="text1"/>
            <w:sz w:val="32"/>
            <w:szCs w:val="32"/>
            <w:lang w:val="en-US"/>
          </w:rPr>
          <w:t>mail</w:t>
        </w:r>
        <w:r w:rsidRPr="00C763A4">
          <w:rPr>
            <w:rStyle w:val="a5"/>
            <w:rFonts w:ascii="Times New Roman" w:hAnsi="Times New Roman" w:cs="Times New Roman"/>
            <w:color w:val="000000" w:themeColor="text1"/>
            <w:sz w:val="32"/>
            <w:szCs w:val="32"/>
          </w:rPr>
          <w:t>.</w:t>
        </w:r>
        <w:proofErr w:type="spellStart"/>
        <w:r w:rsidRPr="006042A2">
          <w:rPr>
            <w:rStyle w:val="a5"/>
            <w:rFonts w:ascii="Times New Roman" w:hAnsi="Times New Roman" w:cs="Times New Roman"/>
            <w:color w:val="000000" w:themeColor="text1"/>
            <w:sz w:val="32"/>
            <w:szCs w:val="32"/>
            <w:lang w:val="en-US"/>
          </w:rPr>
          <w:t>ru</w:t>
        </w:r>
        <w:proofErr w:type="spellEnd"/>
      </w:hyperlink>
    </w:p>
    <w:p w:rsidR="00DB3D0C" w:rsidRPr="00C763A4" w:rsidRDefault="00DB3D0C" w:rsidP="00DB3D0C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DB3D0C" w:rsidRPr="006042A2" w:rsidRDefault="00DB3D0C" w:rsidP="00C763A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6042A2">
        <w:rPr>
          <w:rFonts w:ascii="Times New Roman" w:hAnsi="Times New Roman" w:cs="Times New Roman"/>
          <w:b/>
          <w:sz w:val="32"/>
          <w:szCs w:val="32"/>
        </w:rPr>
        <w:t>Общество с ограниченной ответственностью «Похоронный дом»</w:t>
      </w:r>
      <w:r w:rsidR="00C763A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763A4" w:rsidRPr="00C763A4">
        <w:rPr>
          <w:rFonts w:ascii="Times New Roman" w:hAnsi="Times New Roman" w:cs="Times New Roman"/>
          <w:sz w:val="32"/>
          <w:szCs w:val="32"/>
        </w:rPr>
        <w:t>(транспортировка на территории</w:t>
      </w:r>
      <w:r w:rsidR="00C763A4">
        <w:rPr>
          <w:rFonts w:ascii="Times New Roman" w:hAnsi="Times New Roman" w:cs="Times New Roman"/>
          <w:sz w:val="32"/>
          <w:szCs w:val="32"/>
        </w:rPr>
        <w:t xml:space="preserve"> городского поселения «Воскресенск»)</w:t>
      </w:r>
    </w:p>
    <w:p w:rsidR="00DB3D0C" w:rsidRDefault="00DB3D0C" w:rsidP="00C763A4">
      <w:pPr>
        <w:pStyle w:val="a4"/>
        <w:jc w:val="both"/>
        <w:rPr>
          <w:rFonts w:ascii="Times New Roman" w:hAnsi="Times New Roman" w:cs="Times New Roman"/>
          <w:sz w:val="32"/>
          <w:szCs w:val="32"/>
        </w:rPr>
      </w:pPr>
    </w:p>
    <w:p w:rsidR="00DB3D0C" w:rsidRDefault="00DB3D0C" w:rsidP="00C763A4">
      <w:pPr>
        <w:pStyle w:val="a4"/>
        <w:jc w:val="both"/>
        <w:rPr>
          <w:rFonts w:ascii="Times New Roman" w:hAnsi="Times New Roman" w:cs="Times New Roman"/>
          <w:sz w:val="32"/>
          <w:szCs w:val="32"/>
        </w:rPr>
      </w:pPr>
      <w:r w:rsidRPr="00C763A4">
        <w:rPr>
          <w:rFonts w:ascii="Times New Roman" w:hAnsi="Times New Roman" w:cs="Times New Roman"/>
          <w:b/>
          <w:sz w:val="32"/>
          <w:szCs w:val="32"/>
        </w:rPr>
        <w:t>Адрес</w:t>
      </w:r>
      <w:r w:rsidRPr="00DB3D0C">
        <w:rPr>
          <w:rFonts w:ascii="Times New Roman" w:hAnsi="Times New Roman" w:cs="Times New Roman"/>
          <w:sz w:val="32"/>
          <w:szCs w:val="32"/>
        </w:rPr>
        <w:t>: 140207, Московская область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proofErr w:type="gramStart"/>
      <w:r>
        <w:rPr>
          <w:rFonts w:ascii="Times New Roman" w:hAnsi="Times New Roman" w:cs="Times New Roman"/>
          <w:sz w:val="32"/>
          <w:szCs w:val="32"/>
        </w:rPr>
        <w:t>г</w:t>
      </w:r>
      <w:proofErr w:type="gramEnd"/>
      <w:r>
        <w:rPr>
          <w:rFonts w:ascii="Times New Roman" w:hAnsi="Times New Roman" w:cs="Times New Roman"/>
          <w:sz w:val="32"/>
          <w:szCs w:val="32"/>
        </w:rPr>
        <w:t>. Воскресенск, ул. Гражданская, д. 2А</w:t>
      </w:r>
    </w:p>
    <w:p w:rsidR="00DB3D0C" w:rsidRDefault="00DB3D0C" w:rsidP="00C763A4">
      <w:pPr>
        <w:pStyle w:val="a4"/>
        <w:jc w:val="both"/>
        <w:rPr>
          <w:rFonts w:ascii="Times New Roman" w:hAnsi="Times New Roman" w:cs="Times New Roman"/>
          <w:sz w:val="32"/>
          <w:szCs w:val="32"/>
        </w:rPr>
      </w:pPr>
      <w:r w:rsidRPr="00C763A4">
        <w:rPr>
          <w:rFonts w:ascii="Times New Roman" w:hAnsi="Times New Roman" w:cs="Times New Roman"/>
          <w:b/>
          <w:sz w:val="32"/>
          <w:szCs w:val="32"/>
        </w:rPr>
        <w:t>Контактный телефон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 w:rsidR="006042A2">
        <w:rPr>
          <w:rFonts w:ascii="Times New Roman" w:hAnsi="Times New Roman" w:cs="Times New Roman"/>
          <w:sz w:val="32"/>
          <w:szCs w:val="32"/>
        </w:rPr>
        <w:t>8(496)44 3-00-33; 8-985-880-88-11</w:t>
      </w:r>
    </w:p>
    <w:p w:rsidR="006042A2" w:rsidRPr="006042A2" w:rsidRDefault="006042A2" w:rsidP="00C763A4">
      <w:pPr>
        <w:pStyle w:val="a4"/>
        <w:jc w:val="both"/>
        <w:rPr>
          <w:rFonts w:ascii="Times New Roman" w:hAnsi="Times New Roman" w:cs="Times New Roman"/>
          <w:sz w:val="32"/>
          <w:szCs w:val="32"/>
        </w:rPr>
      </w:pPr>
      <w:r w:rsidRPr="00C763A4">
        <w:rPr>
          <w:rFonts w:ascii="Times New Roman" w:hAnsi="Times New Roman" w:cs="Times New Roman"/>
          <w:b/>
          <w:sz w:val="32"/>
          <w:szCs w:val="32"/>
        </w:rPr>
        <w:t>Адрес электронной почты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 w:rsidRPr="006042A2">
        <w:rPr>
          <w:rFonts w:ascii="Times New Roman" w:hAnsi="Times New Roman" w:cs="Times New Roman"/>
          <w:sz w:val="32"/>
          <w:szCs w:val="32"/>
          <w:u w:val="single"/>
          <w:lang w:val="en-US"/>
        </w:rPr>
        <w:t>ritual</w:t>
      </w:r>
      <w:r w:rsidRPr="006042A2">
        <w:rPr>
          <w:rFonts w:ascii="Times New Roman" w:hAnsi="Times New Roman" w:cs="Times New Roman"/>
          <w:sz w:val="32"/>
          <w:szCs w:val="32"/>
          <w:u w:val="single"/>
        </w:rPr>
        <w:t>-</w:t>
      </w:r>
      <w:proofErr w:type="spellStart"/>
      <w:r w:rsidRPr="006042A2">
        <w:rPr>
          <w:rFonts w:ascii="Times New Roman" w:hAnsi="Times New Roman" w:cs="Times New Roman"/>
          <w:sz w:val="32"/>
          <w:szCs w:val="32"/>
          <w:u w:val="single"/>
          <w:lang w:val="en-US"/>
        </w:rPr>
        <w:t>vsk</w:t>
      </w:r>
      <w:proofErr w:type="spellEnd"/>
      <w:r w:rsidRPr="006042A2">
        <w:rPr>
          <w:rFonts w:ascii="Times New Roman" w:hAnsi="Times New Roman" w:cs="Times New Roman"/>
          <w:sz w:val="32"/>
          <w:szCs w:val="32"/>
          <w:u w:val="single"/>
        </w:rPr>
        <w:t>@</w:t>
      </w:r>
      <w:r w:rsidRPr="006042A2">
        <w:rPr>
          <w:rFonts w:ascii="Times New Roman" w:hAnsi="Times New Roman" w:cs="Times New Roman"/>
          <w:sz w:val="32"/>
          <w:szCs w:val="32"/>
          <w:u w:val="single"/>
          <w:lang w:val="en-US"/>
        </w:rPr>
        <w:t>mail</w:t>
      </w:r>
      <w:r w:rsidRPr="006042A2">
        <w:rPr>
          <w:rFonts w:ascii="Times New Roman" w:hAnsi="Times New Roman" w:cs="Times New Roman"/>
          <w:sz w:val="32"/>
          <w:szCs w:val="32"/>
          <w:u w:val="single"/>
        </w:rPr>
        <w:t>.</w:t>
      </w:r>
      <w:proofErr w:type="spellStart"/>
      <w:r w:rsidRPr="006042A2">
        <w:rPr>
          <w:rFonts w:ascii="Times New Roman" w:hAnsi="Times New Roman" w:cs="Times New Roman"/>
          <w:sz w:val="32"/>
          <w:szCs w:val="32"/>
          <w:u w:val="single"/>
          <w:lang w:val="en-US"/>
        </w:rPr>
        <w:t>ru</w:t>
      </w:r>
      <w:proofErr w:type="spellEnd"/>
    </w:p>
    <w:sectPr w:rsidR="006042A2" w:rsidRPr="006042A2" w:rsidSect="00DB3D0C">
      <w:pgSz w:w="16838" w:h="11906" w:orient="landscape"/>
      <w:pgMar w:top="1135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07FC"/>
    <w:multiLevelType w:val="hybridMultilevel"/>
    <w:tmpl w:val="E2D46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247FF0"/>
    <w:multiLevelType w:val="hybridMultilevel"/>
    <w:tmpl w:val="308A9A00"/>
    <w:lvl w:ilvl="0" w:tplc="38743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B3D0C"/>
    <w:rsid w:val="00371B8A"/>
    <w:rsid w:val="006042A2"/>
    <w:rsid w:val="006C2DA3"/>
    <w:rsid w:val="0084017B"/>
    <w:rsid w:val="00C763A4"/>
    <w:rsid w:val="00DB3D0C"/>
    <w:rsid w:val="00E83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D0C"/>
    <w:pPr>
      <w:ind w:left="720"/>
      <w:contextualSpacing/>
    </w:pPr>
  </w:style>
  <w:style w:type="paragraph" w:styleId="a4">
    <w:name w:val="No Spacing"/>
    <w:uiPriority w:val="1"/>
    <w:qFormat/>
    <w:rsid w:val="00DB3D0C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B3D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6833368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</dc:creator>
  <cp:lastModifiedBy>113</cp:lastModifiedBy>
  <cp:revision>3</cp:revision>
  <dcterms:created xsi:type="dcterms:W3CDTF">2018-01-22T11:57:00Z</dcterms:created>
  <dcterms:modified xsi:type="dcterms:W3CDTF">2018-01-22T12:04:00Z</dcterms:modified>
</cp:coreProperties>
</file>